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D4695">
      <w:pPr>
        <w:pStyle w:val="4"/>
        <w:jc w:val="both"/>
        <w:rPr>
          <w:rFonts w:ascii="Times New Roman" w:hAnsi="Times New Roman"/>
          <w:b/>
          <w:sz w:val="28"/>
          <w:szCs w:val="28"/>
        </w:rPr>
      </w:pPr>
    </w:p>
    <w:p w14:paraId="76E9265C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0C18586E"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Консультационном пункте для родителей (законных представителей) и детей, воспитывающихся в условиях семьи</w:t>
      </w:r>
    </w:p>
    <w:p w14:paraId="0ACFB782">
      <w:pPr>
        <w:pStyle w:val="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14:paraId="52925994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.Настоящее Положение регулирует деятельность Консультационного пункта, функционирующего в К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КП «Ясли-сад №1»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D4EC18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Консультационный пункт является структурным подразделением   организации, реализующей общеобразовательную программу дошкольного воспитания и обучения.    </w:t>
      </w:r>
    </w:p>
    <w:p w14:paraId="004D74DB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Консультативный пункт является одной из форм оказания помощи семье в воспитании и развитии детей дошкольного возраста.</w:t>
      </w:r>
    </w:p>
    <w:p w14:paraId="00C4C431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Консультационный пункт создается для родителей (законных представителей) и детей в возрасте от 2х месяцев до 7 лет, не являющихся воспитанниками ясли-сада.</w:t>
      </w:r>
    </w:p>
    <w:p w14:paraId="391247A5">
      <w:pPr>
        <w:pStyle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2. Цели и задачи Консультативного пункта</w:t>
      </w:r>
    </w:p>
    <w:p w14:paraId="56A0E524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Консультационный пункт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</w:t>
      </w:r>
    </w:p>
    <w:p w14:paraId="2989E594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Основными задачами Консультационного пункта являются:</w:t>
      </w:r>
    </w:p>
    <w:p w14:paraId="1630A4A7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*оказание всесторонней помощи родителям (законным представителям) в обеспечении условий для развития детей, не посещающих детский сад;</w:t>
      </w:r>
    </w:p>
    <w:p w14:paraId="6BBD545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*оказание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14:paraId="505DB2C0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*оказание содействия в социализации детей дошкольного возраста, не посещающих ДО;</w:t>
      </w:r>
    </w:p>
    <w:p w14:paraId="2278BD5F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*проведение профилактики различных отклонений в физическом, психическом и социальном развитии детей дошкольного возраста, не посещающих ДО;</w:t>
      </w:r>
    </w:p>
    <w:p w14:paraId="7129797B">
      <w:pPr>
        <w:pStyle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3. Организация деятельности Консультативного пункта</w:t>
      </w:r>
    </w:p>
    <w:p w14:paraId="365DCD32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3.1.</w:t>
      </w:r>
      <w:r>
        <w:rPr>
          <w:rFonts w:ascii="Times New Roman" w:hAnsi="Times New Roman"/>
          <w:sz w:val="28"/>
          <w:szCs w:val="28"/>
        </w:rPr>
        <w:t xml:space="preserve"> Организация деятельности Консультационного пункта и общее руководство возлагается на руководителя образовательной организации.</w:t>
      </w:r>
    </w:p>
    <w:p w14:paraId="08C8474F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 Консультационный пункт работает согласно графику работы, утвержденному приказом руководителя дошкольной организации.</w:t>
      </w:r>
    </w:p>
    <w:p w14:paraId="7B834B3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 Руководитель организует работу Консультационного пункта, в том числе:</w:t>
      </w:r>
    </w:p>
    <w:p w14:paraId="0BDE357A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представителей). </w:t>
      </w:r>
    </w:p>
    <w:p w14:paraId="6CA8475E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запросов семей, воспитывающих детей дошкольного возраста на дому, на услуги, предоставляемые Консультационным пунктом;</w:t>
      </w:r>
    </w:p>
    <w:p w14:paraId="5C5A35F6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-утверждение годового плана работы Консультационного пункта, который разрабатывается на основе запросов семей и согласовывается на методическом совете дошкольной организации, контроль   за его исполнением;</w:t>
      </w:r>
    </w:p>
    <w:p w14:paraId="1EE04658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определение функциональных обязанностей специалистов Консультационного пункта;</w:t>
      </w:r>
    </w:p>
    <w:p w14:paraId="201C8168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дополнительного информирования населения через средства массовой информации о работе Консультационного пункта в дошкольной организации. </w:t>
      </w:r>
    </w:p>
    <w:p w14:paraId="20A3DE7A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Консультационный пункт может осуществлять консультативную помощь родителям (законным представителям) по следующим вопросам:</w:t>
      </w:r>
    </w:p>
    <w:p w14:paraId="57A219F8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*социализация детей дошкольного возраста, не посещающих ДО;</w:t>
      </w:r>
    </w:p>
    <w:p w14:paraId="58707CCC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*возрастные, психофизиологические особенности детей;</w:t>
      </w:r>
    </w:p>
    <w:p w14:paraId="1F66EAD1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*готовность к обучению в школе;</w:t>
      </w:r>
    </w:p>
    <w:p w14:paraId="20059213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*профилактика различных отклонений в физическом, психическом и                    социальном развитии детей дошкольного возраста, не посещающих ДО;</w:t>
      </w:r>
    </w:p>
    <w:p w14:paraId="58293C3D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*выбор образовательной программы;</w:t>
      </w:r>
    </w:p>
    <w:p w14:paraId="78E84D68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*организация игровой деятельности, работа лекотеки;</w:t>
      </w:r>
    </w:p>
    <w:p w14:paraId="501C60BB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*организация питания детей;</w:t>
      </w:r>
    </w:p>
    <w:p w14:paraId="1E0F8A22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*создание условий для закаливания и оздоровления детей дома;</w:t>
      </w:r>
    </w:p>
    <w:p w14:paraId="4BEDD923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*социальная защита детей из различных категорий семей.</w:t>
      </w:r>
    </w:p>
    <w:p w14:paraId="389160C3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>. В целях оказания помощи семье специалисты Консультационного пункта могут проводить работу по получению дополнительной информации в форме беседы, проведения диагностических исследований, организации наблюдения за детьми и др.</w:t>
      </w:r>
    </w:p>
    <w:p w14:paraId="58ACDAF2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Работа с родителями (законными представителями) в Консультационном пункте проводится в различных формах: групповых, индивидуальных.</w:t>
      </w:r>
    </w:p>
    <w:p w14:paraId="45AE21AD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специалистов: воспитателя, педагога-психолога, учителя-логопеда, медицинского работника и других специалистов.</w:t>
      </w:r>
    </w:p>
    <w:p w14:paraId="05F91BFE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</w:t>
      </w:r>
      <w:r>
        <w:rPr>
          <w:rFonts w:ascii="Times New Roman" w:hAnsi="Times New Roman"/>
          <w:sz w:val="28"/>
          <w:szCs w:val="28"/>
        </w:rPr>
        <w:t>.Консультирование родителей (законных представителей) может проводиться одним или несколькими специалистами одновременно.</w:t>
      </w:r>
    </w:p>
    <w:p w14:paraId="5B759F08">
      <w:pPr>
        <w:pStyle w:val="4"/>
        <w:rPr>
          <w:rFonts w:ascii="Times New Roman" w:hAnsi="Times New Roman"/>
          <w:sz w:val="28"/>
          <w:szCs w:val="28"/>
        </w:rPr>
      </w:pPr>
    </w:p>
    <w:p w14:paraId="44A0DA3F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</w:t>
      </w:r>
      <w:r>
        <w:rPr>
          <w:rFonts w:ascii="Times New Roman" w:hAnsi="Times New Roman"/>
          <w:sz w:val="28"/>
          <w:szCs w:val="28"/>
        </w:rPr>
        <w:t>.Для фиксирования деятельности Консультационного пункта необходимо ведение следующей документации:</w:t>
      </w:r>
    </w:p>
    <w:p w14:paraId="7E99559B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 о Консультационном пункте в ДО;</w:t>
      </w:r>
    </w:p>
    <w:p w14:paraId="10B0ED10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-журнал посещаемости Консультационного пункта родителями (законными представителями) детей дошкольного возраста, воспитывающими их в домашних условиях;</w:t>
      </w:r>
    </w:p>
    <w:p w14:paraId="4789C14A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Консультационного пункта;</w:t>
      </w:r>
    </w:p>
    <w:p w14:paraId="74422B4C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работы Консультационного пункта;</w:t>
      </w:r>
    </w:p>
    <w:p w14:paraId="54345E0C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работы Консультационного пункта за год;</w:t>
      </w:r>
    </w:p>
    <w:p w14:paraId="322C77B7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списки детей КПР, не посещающих дошкольную организацию.</w:t>
      </w:r>
    </w:p>
    <w:p w14:paraId="3C81F4B4">
      <w:pPr>
        <w:pStyle w:val="4"/>
        <w:rPr>
          <w:rFonts w:ascii="Times New Roman" w:hAnsi="Times New Roman"/>
          <w:sz w:val="28"/>
          <w:szCs w:val="28"/>
        </w:rPr>
      </w:pPr>
    </w:p>
    <w:p w14:paraId="08A671E1">
      <w:pPr>
        <w:pStyle w:val="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4. Права и обязанности сторон</w:t>
      </w:r>
    </w:p>
    <w:p w14:paraId="6781EE93">
      <w:pPr>
        <w:pStyle w:val="4"/>
        <w:rPr>
          <w:rFonts w:ascii="Times New Roman" w:hAnsi="Times New Roman"/>
          <w:b/>
          <w:color w:val="000000"/>
          <w:sz w:val="28"/>
          <w:szCs w:val="28"/>
        </w:rPr>
      </w:pPr>
    </w:p>
    <w:p w14:paraId="77003EC5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Специалисты консультационного пункта обязаны:</w:t>
      </w:r>
    </w:p>
    <w:p w14:paraId="1F6CFAD5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* активно распространять педагогические знания среди родителей;</w:t>
      </w:r>
    </w:p>
    <w:p w14:paraId="02A4B0B3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*осуществлять практическую помощь семье в воспитании детей;</w:t>
      </w:r>
    </w:p>
    <w:p w14:paraId="2079924D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* вовлекать родителей в педагогическую деятельность КПР;</w:t>
      </w:r>
    </w:p>
    <w:p w14:paraId="30F3CBDB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 4.2.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Родители обязаны:</w:t>
      </w:r>
    </w:p>
    <w:p w14:paraId="190B2143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*соблюдать режим работы консультативного пункта;</w:t>
      </w:r>
    </w:p>
    <w:p w14:paraId="77E90D93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*выполнять рекомендации специалистов КПР.</w:t>
      </w:r>
    </w:p>
    <w:p w14:paraId="7761152C">
      <w:pPr>
        <w:pStyle w:val="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4.3. Специалисты КПР имеют право:</w:t>
      </w:r>
    </w:p>
    <w:p w14:paraId="71D685C3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*разрабатывать программу занятий с детьми на основе личностно-  ориентированного подхода;</w:t>
      </w:r>
    </w:p>
    <w:p w14:paraId="47645089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*использовать в работе необходимую методическую литературу и пособия;</w:t>
      </w:r>
    </w:p>
    <w:p w14:paraId="3A8C7E7E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*составлять план работы КПР;</w:t>
      </w:r>
    </w:p>
    <w:p w14:paraId="53C38DD9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*привлекать родителей к активному участию в работе с детьми;</w:t>
      </w:r>
    </w:p>
    <w:p w14:paraId="217717F5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*выбирать программы и методические пособия для работы с детьми и их   родителями.</w:t>
      </w:r>
    </w:p>
    <w:p w14:paraId="3C31BC0B">
      <w:pPr>
        <w:pStyle w:val="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4.4. Родители имеют право:</w:t>
      </w:r>
    </w:p>
    <w:p w14:paraId="79CB6F5B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*участвовать в работе КПР;</w:t>
      </w:r>
    </w:p>
    <w:p w14:paraId="09BC500A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*посещать Консультационный пункт на базе ДО;</w:t>
      </w:r>
    </w:p>
    <w:p w14:paraId="4C498339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*получать необходимую помощь в воспитании и образовании ребенка;</w:t>
      </w:r>
    </w:p>
    <w:p w14:paraId="6D2F0F35">
      <w:pPr>
        <w:pStyle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*давать рекомендации, выступать с предложениями по работе КПР.</w:t>
      </w:r>
    </w:p>
    <w:p w14:paraId="627BD32B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F156C0E">
      <w:pPr>
        <w:pStyle w:val="4"/>
        <w:rPr>
          <w:rFonts w:ascii="Times New Roman" w:hAnsi="Times New Roman"/>
          <w:sz w:val="28"/>
          <w:szCs w:val="28"/>
        </w:rPr>
      </w:pPr>
    </w:p>
    <w:p w14:paraId="488EBED9">
      <w:pPr>
        <w:pStyle w:val="4"/>
        <w:rPr>
          <w:rFonts w:ascii="Times New Roman" w:hAnsi="Times New Roman"/>
          <w:sz w:val="28"/>
          <w:szCs w:val="28"/>
        </w:rPr>
      </w:pPr>
    </w:p>
    <w:p w14:paraId="1134408B">
      <w:pPr>
        <w:pStyle w:val="4"/>
        <w:rPr>
          <w:rFonts w:ascii="Times New Roman" w:hAnsi="Times New Roman"/>
          <w:sz w:val="28"/>
          <w:szCs w:val="28"/>
        </w:rPr>
      </w:pPr>
    </w:p>
    <w:p w14:paraId="7EF30991">
      <w:pPr>
        <w:pStyle w:val="4"/>
        <w:rPr>
          <w:rFonts w:ascii="Times New Roman" w:hAnsi="Times New Roman"/>
          <w:sz w:val="28"/>
          <w:szCs w:val="28"/>
        </w:rPr>
      </w:pPr>
    </w:p>
    <w:p w14:paraId="6AB41DF0">
      <w:pPr>
        <w:pStyle w:val="4"/>
        <w:rPr>
          <w:rFonts w:ascii="Times New Roman" w:hAnsi="Times New Roman"/>
          <w:sz w:val="28"/>
          <w:szCs w:val="28"/>
        </w:rPr>
      </w:pPr>
    </w:p>
    <w:p w14:paraId="295E6F93">
      <w:pPr>
        <w:pStyle w:val="4"/>
        <w:rPr>
          <w:rFonts w:ascii="Times New Roman" w:hAnsi="Times New Roman"/>
          <w:sz w:val="28"/>
          <w:szCs w:val="28"/>
        </w:rPr>
      </w:pPr>
    </w:p>
    <w:p w14:paraId="1BA4F9D3">
      <w:pPr>
        <w:pStyle w:val="4"/>
        <w:rPr>
          <w:rFonts w:ascii="Times New Roman" w:hAnsi="Times New Roman"/>
          <w:sz w:val="28"/>
          <w:szCs w:val="28"/>
        </w:rPr>
      </w:pPr>
    </w:p>
    <w:p w14:paraId="2661E7C6">
      <w:pPr>
        <w:pStyle w:val="4"/>
        <w:rPr>
          <w:rFonts w:ascii="Times New Roman" w:hAnsi="Times New Roman"/>
          <w:sz w:val="28"/>
          <w:szCs w:val="28"/>
        </w:rPr>
      </w:pPr>
    </w:p>
    <w:p w14:paraId="0DFFFEC8">
      <w:pPr>
        <w:pStyle w:val="4"/>
        <w:rPr>
          <w:rFonts w:ascii="Times New Roman" w:hAnsi="Times New Roman"/>
          <w:sz w:val="28"/>
          <w:szCs w:val="28"/>
        </w:rPr>
      </w:pPr>
    </w:p>
    <w:p w14:paraId="5F229909">
      <w:pPr>
        <w:pStyle w:val="4"/>
        <w:rPr>
          <w:rFonts w:ascii="Times New Roman" w:hAnsi="Times New Roman"/>
          <w:sz w:val="28"/>
          <w:szCs w:val="28"/>
        </w:rPr>
      </w:pPr>
    </w:p>
    <w:p w14:paraId="09057813">
      <w:pPr>
        <w:pStyle w:val="4"/>
        <w:rPr>
          <w:rFonts w:ascii="Times New Roman" w:hAnsi="Times New Roman"/>
          <w:sz w:val="28"/>
          <w:szCs w:val="28"/>
        </w:rPr>
      </w:pPr>
    </w:p>
    <w:p w14:paraId="2314CA54">
      <w:pPr>
        <w:pStyle w:val="4"/>
        <w:rPr>
          <w:rFonts w:ascii="Times New Roman" w:hAnsi="Times New Roman"/>
          <w:sz w:val="28"/>
          <w:szCs w:val="28"/>
        </w:rPr>
      </w:pPr>
    </w:p>
    <w:p w14:paraId="1EF38541">
      <w:pPr>
        <w:pStyle w:val="4"/>
        <w:rPr>
          <w:rFonts w:ascii="Times New Roman" w:hAnsi="Times New Roman"/>
          <w:sz w:val="28"/>
          <w:szCs w:val="28"/>
        </w:rPr>
      </w:pPr>
    </w:p>
    <w:p w14:paraId="158A8CF7">
      <w:pPr>
        <w:pStyle w:val="4"/>
        <w:rPr>
          <w:rFonts w:ascii="Times New Roman" w:hAnsi="Times New Roman"/>
          <w:sz w:val="28"/>
          <w:szCs w:val="28"/>
        </w:rPr>
      </w:pPr>
    </w:p>
    <w:p w14:paraId="2ACE8A8E">
      <w:pPr>
        <w:pStyle w:val="4"/>
        <w:rPr>
          <w:rFonts w:ascii="Times New Roman" w:hAnsi="Times New Roman"/>
          <w:sz w:val="28"/>
          <w:szCs w:val="28"/>
        </w:rPr>
      </w:pPr>
    </w:p>
    <w:p w14:paraId="087DF036">
      <w:pPr>
        <w:pStyle w:val="4"/>
        <w:rPr>
          <w:rFonts w:ascii="Times New Roman" w:hAnsi="Times New Roman"/>
          <w:sz w:val="28"/>
          <w:szCs w:val="28"/>
        </w:rPr>
      </w:pPr>
    </w:p>
    <w:p w14:paraId="7A310958">
      <w:pPr>
        <w:pStyle w:val="4"/>
        <w:rPr>
          <w:rFonts w:ascii="Times New Roman" w:hAnsi="Times New Roman"/>
          <w:sz w:val="28"/>
          <w:szCs w:val="28"/>
        </w:rPr>
      </w:pPr>
    </w:p>
    <w:p w14:paraId="295CBEC9">
      <w:pPr>
        <w:pStyle w:val="4"/>
        <w:rPr>
          <w:rFonts w:ascii="Times New Roman" w:hAnsi="Times New Roman"/>
          <w:sz w:val="28"/>
          <w:szCs w:val="28"/>
        </w:rPr>
      </w:pPr>
    </w:p>
    <w:p w14:paraId="3212C9FC">
      <w:pPr>
        <w:pStyle w:val="4"/>
        <w:rPr>
          <w:rFonts w:ascii="Times New Roman" w:hAnsi="Times New Roman"/>
          <w:sz w:val="28"/>
          <w:szCs w:val="28"/>
        </w:rPr>
      </w:pPr>
    </w:p>
    <w:p w14:paraId="58F4702A">
      <w:pPr>
        <w:pStyle w:val="4"/>
        <w:rPr>
          <w:rFonts w:ascii="Times New Roman" w:hAnsi="Times New Roman"/>
          <w:sz w:val="28"/>
          <w:szCs w:val="28"/>
        </w:rPr>
      </w:pPr>
    </w:p>
    <w:p w14:paraId="33A30F4B">
      <w:pPr>
        <w:pStyle w:val="4"/>
        <w:rPr>
          <w:rFonts w:ascii="Times New Roman" w:hAnsi="Times New Roman"/>
          <w:sz w:val="28"/>
          <w:szCs w:val="28"/>
        </w:rPr>
      </w:pPr>
    </w:p>
    <w:p w14:paraId="6F372D4D">
      <w:pPr>
        <w:pStyle w:val="4"/>
        <w:rPr>
          <w:rFonts w:ascii="Times New Roman" w:hAnsi="Times New Roman"/>
          <w:sz w:val="28"/>
          <w:szCs w:val="28"/>
        </w:rPr>
      </w:pPr>
    </w:p>
    <w:p w14:paraId="2FC62BFC">
      <w:pPr>
        <w:pStyle w:val="4"/>
        <w:rPr>
          <w:rFonts w:ascii="Times New Roman" w:hAnsi="Times New Roman"/>
          <w:sz w:val="28"/>
          <w:szCs w:val="28"/>
        </w:rPr>
      </w:pPr>
    </w:p>
    <w:p w14:paraId="1861409E">
      <w:pPr>
        <w:pStyle w:val="4"/>
        <w:rPr>
          <w:rFonts w:ascii="Times New Roman" w:hAnsi="Times New Roman"/>
          <w:sz w:val="28"/>
          <w:szCs w:val="28"/>
        </w:rPr>
      </w:pPr>
    </w:p>
    <w:p w14:paraId="2ABE3F80">
      <w:pPr>
        <w:pStyle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F476936">
      <w:pPr>
        <w:pStyle w:val="4"/>
        <w:rPr>
          <w:rFonts w:ascii="Times New Roman" w:hAnsi="Times New Roman"/>
          <w:b/>
          <w:sz w:val="28"/>
          <w:szCs w:val="28"/>
        </w:rPr>
      </w:pPr>
    </w:p>
    <w:p w14:paraId="6E3E6E69">
      <w:pPr>
        <w:pStyle w:val="4"/>
        <w:rPr>
          <w:rFonts w:ascii="Times New Roman" w:hAnsi="Times New Roman"/>
          <w:b/>
          <w:sz w:val="28"/>
          <w:szCs w:val="28"/>
        </w:rPr>
      </w:pPr>
    </w:p>
    <w:p w14:paraId="6143CE4D">
      <w:pPr>
        <w:pStyle w:val="4"/>
        <w:rPr>
          <w:rFonts w:ascii="Times New Roman" w:hAnsi="Times New Roman"/>
          <w:b/>
          <w:sz w:val="28"/>
          <w:szCs w:val="28"/>
        </w:rPr>
      </w:pPr>
    </w:p>
    <w:p w14:paraId="2AC3BABD">
      <w:pPr>
        <w:pStyle w:val="4"/>
        <w:rPr>
          <w:rFonts w:ascii="Times New Roman" w:hAnsi="Times New Roman"/>
          <w:b/>
          <w:sz w:val="28"/>
          <w:szCs w:val="28"/>
        </w:rPr>
      </w:pPr>
    </w:p>
    <w:p w14:paraId="0548C845">
      <w:pPr>
        <w:pStyle w:val="4"/>
        <w:rPr>
          <w:rFonts w:ascii="Times New Roman" w:hAnsi="Times New Roman"/>
          <w:b/>
          <w:sz w:val="28"/>
          <w:szCs w:val="28"/>
        </w:rPr>
      </w:pPr>
    </w:p>
    <w:p w14:paraId="43CB4132">
      <w:pPr>
        <w:pStyle w:val="4"/>
        <w:rPr>
          <w:rFonts w:ascii="Times New Roman" w:hAnsi="Times New Roman"/>
          <w:b/>
          <w:sz w:val="28"/>
          <w:szCs w:val="28"/>
        </w:rPr>
      </w:pPr>
    </w:p>
    <w:p w14:paraId="25615137">
      <w:pPr>
        <w:pStyle w:val="4"/>
        <w:rPr>
          <w:rFonts w:ascii="Times New Roman" w:hAnsi="Times New Roman"/>
          <w:b/>
          <w:sz w:val="28"/>
          <w:szCs w:val="28"/>
        </w:rPr>
      </w:pPr>
    </w:p>
    <w:p w14:paraId="6FE0C522">
      <w:pPr>
        <w:pStyle w:val="4"/>
        <w:rPr>
          <w:rFonts w:ascii="Times New Roman" w:hAnsi="Times New Roman"/>
          <w:b/>
          <w:sz w:val="28"/>
          <w:szCs w:val="28"/>
        </w:rPr>
      </w:pPr>
    </w:p>
    <w:p w14:paraId="1F2A4A25">
      <w:pPr>
        <w:pStyle w:val="4"/>
        <w:rPr>
          <w:rFonts w:ascii="Times New Roman" w:hAnsi="Times New Roman"/>
          <w:b/>
          <w:sz w:val="28"/>
          <w:szCs w:val="28"/>
        </w:rPr>
      </w:pPr>
    </w:p>
    <w:p w14:paraId="72DA6E71">
      <w:pPr>
        <w:pStyle w:val="4"/>
        <w:rPr>
          <w:rFonts w:ascii="Times New Roman" w:hAnsi="Times New Roman"/>
          <w:b/>
          <w:sz w:val="28"/>
          <w:szCs w:val="28"/>
        </w:rPr>
      </w:pPr>
    </w:p>
    <w:p w14:paraId="5418C72E">
      <w:pPr>
        <w:pStyle w:val="4"/>
        <w:rPr>
          <w:rFonts w:ascii="Times New Roman" w:hAnsi="Times New Roman"/>
          <w:b/>
          <w:sz w:val="28"/>
          <w:szCs w:val="28"/>
        </w:rPr>
      </w:pPr>
    </w:p>
    <w:p w14:paraId="417D6405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4F3E141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A5A6145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14:paraId="3FA96F78">
      <w:pPr>
        <w:shd w:val="clear" w:color="auto" w:fill="FFFFFF"/>
        <w:spacing w:before="30" w:after="30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2B75159">
      <w:pPr>
        <w:shd w:val="clear" w:color="auto" w:fill="FFFFFF"/>
        <w:spacing w:before="30" w:after="3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3B9DD42">
      <w:pPr>
        <w:shd w:val="clear" w:color="auto" w:fill="FFFFFF"/>
        <w:spacing w:before="30" w:after="3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ACF011B">
      <w:pPr>
        <w:shd w:val="clear" w:color="auto" w:fill="FFFFFF"/>
        <w:spacing w:before="30" w:after="30" w:line="240" w:lineRule="auto"/>
        <w:jc w:val="center"/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План работы консультативного пункта</w:t>
      </w:r>
    </w:p>
    <w:p w14:paraId="7E173AE9">
      <w:pPr>
        <w:shd w:val="clear" w:color="auto" w:fill="FFFFFF"/>
        <w:spacing w:before="30" w:after="30" w:line="240" w:lineRule="auto"/>
        <w:jc w:val="center"/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7"/>
          <w:szCs w:val="27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учебный год</w:t>
      </w:r>
    </w:p>
    <w:p w14:paraId="22B51F56">
      <w:pPr>
        <w:shd w:val="clear" w:color="auto" w:fill="FFFFFF"/>
        <w:spacing w:before="30" w:after="30" w:line="240" w:lineRule="auto"/>
        <w:jc w:val="center"/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Verdana" w:hAnsi="Verdana"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Style w:val="3"/>
        <w:tblW w:w="9348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686"/>
        <w:gridCol w:w="1842"/>
        <w:gridCol w:w="2127"/>
        <w:gridCol w:w="2693"/>
      </w:tblGrid>
      <w:tr w14:paraId="309A52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643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40C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> Форма проведения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2351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> Время проведения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57F7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> Специалисты</w:t>
            </w:r>
          </w:p>
        </w:tc>
      </w:tr>
      <w:tr w14:paraId="2D83FA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ADC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18CD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беседа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4241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в течение года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A6CF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методист, психолог, медицинская сестра.</w:t>
            </w:r>
          </w:p>
        </w:tc>
      </w:tr>
      <w:tr w14:paraId="38B8A6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3B33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"Как сохранить и укрепить здоровье ребенка"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9401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Консультация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1ED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октябрь 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9FC7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 методист,  медицинская сестра.</w:t>
            </w:r>
          </w:p>
        </w:tc>
      </w:tr>
      <w:tr w14:paraId="7DF1A4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9943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"Влияние семейного воспитания на развитие ребенка"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F34C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Информация на стенд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6C1D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сентябрь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39B3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методист, психолог, воспитатели</w:t>
            </w:r>
          </w:p>
        </w:tc>
      </w:tr>
      <w:tr w14:paraId="2F3A21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3044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"Капризы и упрямство детей"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07A8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консультация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D573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ноябрь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B43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методист, психолог</w:t>
            </w:r>
          </w:p>
        </w:tc>
      </w:tr>
      <w:tr w14:paraId="59610A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AF73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B95AA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круглый стол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96A3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декабрь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E996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Методист, воспитатели</w:t>
            </w:r>
          </w:p>
        </w:tc>
      </w:tr>
      <w:tr w14:paraId="544714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ABD1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8A68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Информация на стенд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65E3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январь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19BD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Методист, психолог</w:t>
            </w:r>
          </w:p>
        </w:tc>
      </w:tr>
      <w:tr w14:paraId="1B72BF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56F9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"Игры на развитие мелкой моторики рук"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1518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консультация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C87A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февраль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A5A3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методист, психолог</w:t>
            </w:r>
          </w:p>
        </w:tc>
      </w:tr>
      <w:tr w14:paraId="517313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520D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"Роль семьи в воспитании дошкольника"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82C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круглый стол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C3FA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март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C66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методист, психолог</w:t>
            </w:r>
          </w:p>
        </w:tc>
      </w:tr>
      <w:tr w14:paraId="197187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A351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"Как помочь ребенку в период адаптации"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9119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Информация на стенд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9A513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апрель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03D3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методист, психолог, медицинская сестра</w:t>
            </w:r>
          </w:p>
        </w:tc>
      </w:tr>
      <w:tr w14:paraId="08C7C4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5FE7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"Готовность ребенка к обучению в школе"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7C21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круглый стол</w:t>
            </w:r>
          </w:p>
        </w:tc>
        <w:tc>
          <w:tcPr>
            <w:tcW w:w="2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3C95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май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F5CC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методист, психолог, медицинская сестра</w:t>
            </w:r>
          </w:p>
        </w:tc>
      </w:tr>
    </w:tbl>
    <w:p w14:paraId="0AB5E82F"/>
    <w:p w14:paraId="419E684A"/>
    <w:p w14:paraId="2CB7D29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3032F"/>
    <w:multiLevelType w:val="multilevel"/>
    <w:tmpl w:val="01E3032F"/>
    <w:lvl w:ilvl="0" w:tentative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960" w:hanging="360"/>
      </w:pPr>
    </w:lvl>
    <w:lvl w:ilvl="2" w:tentative="0">
      <w:start w:val="1"/>
      <w:numFmt w:val="lowerRoman"/>
      <w:lvlText w:val="%3."/>
      <w:lvlJc w:val="right"/>
      <w:pPr>
        <w:ind w:left="4680" w:hanging="180"/>
      </w:pPr>
    </w:lvl>
    <w:lvl w:ilvl="3" w:tentative="0">
      <w:start w:val="1"/>
      <w:numFmt w:val="decimal"/>
      <w:lvlText w:val="%4."/>
      <w:lvlJc w:val="left"/>
      <w:pPr>
        <w:ind w:left="5400" w:hanging="360"/>
      </w:pPr>
    </w:lvl>
    <w:lvl w:ilvl="4" w:tentative="0">
      <w:start w:val="1"/>
      <w:numFmt w:val="lowerLetter"/>
      <w:lvlText w:val="%5."/>
      <w:lvlJc w:val="left"/>
      <w:pPr>
        <w:ind w:left="6120" w:hanging="360"/>
      </w:pPr>
    </w:lvl>
    <w:lvl w:ilvl="5" w:tentative="0">
      <w:start w:val="1"/>
      <w:numFmt w:val="lowerRoman"/>
      <w:lvlText w:val="%6."/>
      <w:lvlJc w:val="right"/>
      <w:pPr>
        <w:ind w:left="6840" w:hanging="180"/>
      </w:pPr>
    </w:lvl>
    <w:lvl w:ilvl="6" w:tentative="0">
      <w:start w:val="1"/>
      <w:numFmt w:val="decimal"/>
      <w:lvlText w:val="%7."/>
      <w:lvlJc w:val="left"/>
      <w:pPr>
        <w:ind w:left="7560" w:hanging="360"/>
      </w:pPr>
    </w:lvl>
    <w:lvl w:ilvl="7" w:tentative="0">
      <w:start w:val="1"/>
      <w:numFmt w:val="lowerLetter"/>
      <w:lvlText w:val="%8."/>
      <w:lvlJc w:val="left"/>
      <w:pPr>
        <w:ind w:left="8280" w:hanging="360"/>
      </w:pPr>
    </w:lvl>
    <w:lvl w:ilvl="8" w:tentative="0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2024-09-17T02:55:34Z</dcterms:created>
  <dc:creator>user</dc:creator>
  <cp:lastModifiedBy>user</cp:lastModifiedBy>
  <dcterms:modified xsi:type="dcterms:W3CDTF">2024-09-17T02:56:43Z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51CD81C2BC9D4C4F8924F1A830B774ED_12</vt:lpwstr>
  </property>
</Properties>
</file>